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2C16A299">
                <wp:simplePos x="0" y="0"/>
                <wp:positionH relativeFrom="column">
                  <wp:posOffset>1039091</wp:posOffset>
                </wp:positionH>
                <wp:positionV relativeFrom="paragraph">
                  <wp:posOffset>78831</wp:posOffset>
                </wp:positionV>
                <wp:extent cx="5251450" cy="581891"/>
                <wp:effectExtent l="0" t="0" r="25400" b="27940"/>
                <wp:wrapNone/>
                <wp:docPr id="4" name="Round Same Side Corner Rectangle 4"/>
                <wp:cNvGraphicFramePr/>
                <a:graphic xmlns:a="http://schemas.openxmlformats.org/drawingml/2006/main">
                  <a:graphicData uri="http://schemas.microsoft.com/office/word/2010/wordprocessingShape">
                    <wps:wsp>
                      <wps:cNvSpPr/>
                      <wps:spPr>
                        <a:xfrm>
                          <a:off x="0" y="0"/>
                          <a:ext cx="5251450" cy="581891"/>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56406860" w:rsidR="0056759F" w:rsidRPr="00B043DC" w:rsidRDefault="00FB3E98" w:rsidP="00B043DC">
                            <w:pPr>
                              <w:jc w:val="center"/>
                              <w:rPr>
                                <w:i/>
                                <w:color w:val="FFFFFF" w:themeColor="background1"/>
                                <w:sz w:val="72"/>
                                <w:szCs w:val="72"/>
                              </w:rPr>
                            </w:pPr>
                            <w:r>
                              <w:rPr>
                                <w:i/>
                                <w:color w:val="FFFFFF" w:themeColor="background1"/>
                                <w:sz w:val="72"/>
                                <w:szCs w:val="72"/>
                              </w:rPr>
                              <w:t xml:space="preserve">CDH </w:t>
                            </w:r>
                            <w:r w:rsidR="009A1C76">
                              <w:rPr>
                                <w:i/>
                                <w:color w:val="FFFFFF" w:themeColor="background1"/>
                                <w:sz w:val="72"/>
                                <w:szCs w:val="72"/>
                              </w:rPr>
                              <w:t xml:space="preserve">MSK </w:t>
                            </w:r>
                            <w:r>
                              <w:rPr>
                                <w:i/>
                                <w:color w:val="FFFFFF" w:themeColor="background1"/>
                                <w:sz w:val="72"/>
                                <w:szCs w:val="72"/>
                              </w:rPr>
                              <w:t>Out Patient Physiotherapy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1.8pt;margin-top:6.2pt;width:413.5pt;height:4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1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" adj="-11796480,,5400" path="m96984,l5154466,v53563,,96984,43421,96984,96984l5251450,581891r,l,581891r,l,96984c,43421,43421,,96984,xe" fillcolor="#2f5496 [2404]" strokecolor="#4472c4 [3204]" strokeweight="1pt">
                <v:stroke joinstyle="miter"/>
                <v:formulas/>
                <v:path arrowok="t" o:connecttype="custom" o:connectlocs="96984,0;5154466,0;5251450,96984;5251450,581891;5251450,581891;0,581891;0,581891;0,96984;96984,0" o:connectangles="0,0,0,0,0,0,0,0,0" textboxrect="0,0,5251450,581891"/>
                <v:textbox>
                  <w:txbxContent>
                    <w:p w14:paraId="132FA5DC" w14:textId="56406860" w:rsidR="0056759F" w:rsidRPr="00B043DC" w:rsidRDefault="00FB3E98" w:rsidP="00B043DC">
                      <w:pPr>
                        <w:jc w:val="center"/>
                        <w:rPr>
                          <w:i/>
                          <w:color w:val="FFFFFF" w:themeColor="background1"/>
                          <w:sz w:val="72"/>
                          <w:szCs w:val="72"/>
                        </w:rPr>
                      </w:pPr>
                      <w:r>
                        <w:rPr>
                          <w:i/>
                          <w:color w:val="FFFFFF" w:themeColor="background1"/>
                          <w:sz w:val="72"/>
                          <w:szCs w:val="72"/>
                        </w:rPr>
                        <w:t xml:space="preserve">CDH </w:t>
                      </w:r>
                      <w:r w:rsidR="009A1C76">
                        <w:rPr>
                          <w:i/>
                          <w:color w:val="FFFFFF" w:themeColor="background1"/>
                          <w:sz w:val="72"/>
                          <w:szCs w:val="72"/>
                        </w:rPr>
                        <w:t xml:space="preserve">MSK </w:t>
                      </w:r>
                      <w:r>
                        <w:rPr>
                          <w:i/>
                          <w:color w:val="FFFFFF" w:themeColor="background1"/>
                          <w:sz w:val="72"/>
                          <w:szCs w:val="72"/>
                        </w:rPr>
                        <w:t>Out Patient Physiotherapy</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2ED109D9"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2473961C" w14:textId="77777777" w:rsidR="00CB209B" w:rsidRDefault="00CB209B"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56012CB6"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railty team</w:t>
      </w:r>
      <w:r w:rsidR="00CB209B">
        <w:rPr>
          <w:rFonts w:cstheme="minorHAnsi"/>
          <w:sz w:val="24"/>
          <w:szCs w:val="24"/>
        </w:rPr>
        <w:t xml:space="preserve"> </w:t>
      </w:r>
      <w:r w:rsidR="00C9164B">
        <w:rPr>
          <w:rFonts w:cstheme="minorHAnsi"/>
          <w:sz w:val="24"/>
          <w:szCs w:val="24"/>
        </w:rPr>
        <w:t>(LIFT)</w:t>
      </w:r>
    </w:p>
    <w:p w14:paraId="17864059" w14:textId="061D194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Hands 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255EE7CC"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treatment, and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2ADF315C"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r w:rsidR="00261270">
        <w:rPr>
          <w:rFonts w:ascii="Arial" w:hAnsi="Arial" w:cs="Arial"/>
          <w:b/>
          <w:bCs/>
          <w:color w:val="00A499"/>
          <w:sz w:val="32"/>
          <w:szCs w:val="32"/>
          <w:u w:val="single"/>
        </w:rPr>
        <w:t xml:space="preserve">the MSK Out Patient Physiotherapy </w:t>
      </w:r>
      <w:r w:rsidR="00CB209B">
        <w:rPr>
          <w:rFonts w:ascii="Arial" w:hAnsi="Arial" w:cs="Arial"/>
          <w:b/>
          <w:bCs/>
          <w:color w:val="00A499"/>
          <w:sz w:val="32"/>
          <w:szCs w:val="32"/>
          <w:u w:val="single"/>
        </w:rPr>
        <w:t>D</w:t>
      </w:r>
      <w:r w:rsidR="00261270">
        <w:rPr>
          <w:rFonts w:ascii="Arial" w:hAnsi="Arial" w:cs="Arial"/>
          <w:b/>
          <w:bCs/>
          <w:color w:val="00A499"/>
          <w:sz w:val="32"/>
          <w:szCs w:val="32"/>
          <w:u w:val="single"/>
        </w:rPr>
        <w:t>epartment.</w:t>
      </w:r>
    </w:p>
    <w:p w14:paraId="1BB64ED2" w14:textId="77777777" w:rsidR="00D50EE4" w:rsidRPr="00CB209B" w:rsidRDefault="00D50EE4" w:rsidP="00D50EE4">
      <w:pPr>
        <w:spacing w:after="0" w:line="192" w:lineRule="auto"/>
        <w:rPr>
          <w:rFonts w:cstheme="minorHAnsi"/>
          <w:b/>
          <w:bCs/>
          <w:sz w:val="24"/>
          <w:szCs w:val="24"/>
          <w:u w:val="single"/>
        </w:rPr>
      </w:pPr>
      <w:r w:rsidRPr="00CB209B">
        <w:rPr>
          <w:rFonts w:cstheme="minorHAnsi"/>
          <w:b/>
          <w:bCs/>
          <w:sz w:val="24"/>
          <w:szCs w:val="24"/>
          <w:u w:val="single"/>
        </w:rPr>
        <w:t>Team Structure</w:t>
      </w:r>
    </w:p>
    <w:p w14:paraId="3BFA9F2D" w14:textId="77777777" w:rsidR="00D50EE4" w:rsidRPr="00CB209B" w:rsidRDefault="00D50EE4" w:rsidP="00D50EE4">
      <w:pPr>
        <w:spacing w:after="0" w:line="192" w:lineRule="auto"/>
        <w:rPr>
          <w:rFonts w:cstheme="minorHAnsi"/>
          <w:b/>
          <w:bCs/>
          <w:sz w:val="24"/>
          <w:szCs w:val="24"/>
          <w:u w:val="single"/>
        </w:rPr>
      </w:pPr>
    </w:p>
    <w:p w14:paraId="18B94B1E" w14:textId="77777777" w:rsidR="00D50EE4" w:rsidRPr="00CB209B" w:rsidRDefault="00D50EE4" w:rsidP="00D50EE4">
      <w:pPr>
        <w:spacing w:after="0" w:line="192" w:lineRule="auto"/>
        <w:rPr>
          <w:rFonts w:cstheme="minorHAnsi"/>
          <w:sz w:val="24"/>
          <w:szCs w:val="24"/>
        </w:rPr>
      </w:pPr>
      <w:r w:rsidRPr="00CB209B">
        <w:rPr>
          <w:rFonts w:cstheme="minorHAnsi"/>
          <w:sz w:val="24"/>
          <w:szCs w:val="24"/>
        </w:rPr>
        <w:t xml:space="preserve">The team within the MSK Out-Patient department at CDH comprises of Physiotherapists and Therapy Assistants. </w:t>
      </w:r>
    </w:p>
    <w:p w14:paraId="17837DE4" w14:textId="77777777" w:rsidR="00D50EE4" w:rsidRPr="00CB209B" w:rsidRDefault="00D50EE4" w:rsidP="00D50EE4">
      <w:pPr>
        <w:spacing w:after="0" w:line="192" w:lineRule="auto"/>
        <w:rPr>
          <w:rFonts w:cstheme="minorHAnsi"/>
          <w:sz w:val="24"/>
          <w:szCs w:val="24"/>
        </w:rPr>
      </w:pPr>
    </w:p>
    <w:p w14:paraId="2A814BF3" w14:textId="617AAF0C" w:rsidR="00D50EE4" w:rsidRPr="00CB209B" w:rsidRDefault="00D50EE4" w:rsidP="00D50EE4">
      <w:pPr>
        <w:spacing w:after="0" w:line="192" w:lineRule="auto"/>
        <w:rPr>
          <w:rFonts w:cstheme="minorHAnsi"/>
          <w:sz w:val="24"/>
          <w:szCs w:val="24"/>
        </w:rPr>
      </w:pPr>
      <w:r w:rsidRPr="00CB209B">
        <w:rPr>
          <w:rFonts w:cstheme="minorHAnsi"/>
          <w:sz w:val="24"/>
          <w:szCs w:val="24"/>
        </w:rPr>
        <w:t xml:space="preserve">There are a multitude of bands and specialities ranging from Extended Scope Practitioner </w:t>
      </w:r>
      <w:r w:rsidR="00C7458F" w:rsidRPr="00CB209B">
        <w:rPr>
          <w:rFonts w:cstheme="minorHAnsi"/>
          <w:sz w:val="24"/>
          <w:szCs w:val="24"/>
        </w:rPr>
        <w:t>Specialist</w:t>
      </w:r>
      <w:r w:rsidRPr="00CB209B">
        <w:rPr>
          <w:rFonts w:cstheme="minorHAnsi"/>
          <w:sz w:val="24"/>
          <w:szCs w:val="24"/>
        </w:rPr>
        <w:t xml:space="preserve"> Band 8a’s, Team Lead and Clinical Lead Band 7’s, Specialist rotational and static Band 6’s and rotational band 5’s. </w:t>
      </w:r>
    </w:p>
    <w:p w14:paraId="3D4B84FD" w14:textId="77777777" w:rsidR="00D50EE4" w:rsidRPr="00CB209B" w:rsidRDefault="00D50EE4" w:rsidP="00D50EE4">
      <w:pPr>
        <w:spacing w:after="0" w:line="192" w:lineRule="auto"/>
        <w:rPr>
          <w:rFonts w:cstheme="minorHAnsi"/>
          <w:sz w:val="24"/>
          <w:szCs w:val="24"/>
        </w:rPr>
      </w:pPr>
    </w:p>
    <w:p w14:paraId="1539C457" w14:textId="77777777" w:rsidR="00D50EE4" w:rsidRPr="00CB209B" w:rsidRDefault="00D50EE4" w:rsidP="00D50EE4">
      <w:pPr>
        <w:spacing w:after="0" w:line="192" w:lineRule="auto"/>
        <w:rPr>
          <w:rFonts w:cstheme="minorHAnsi"/>
          <w:sz w:val="24"/>
          <w:szCs w:val="24"/>
        </w:rPr>
      </w:pPr>
      <w:r w:rsidRPr="00CB209B">
        <w:rPr>
          <w:rFonts w:cstheme="minorHAnsi"/>
          <w:sz w:val="24"/>
          <w:szCs w:val="24"/>
        </w:rPr>
        <w:t xml:space="preserve">We also have some Band 2 and 3 Therapy assistants who work within out department. </w:t>
      </w:r>
    </w:p>
    <w:p w14:paraId="642DFCB1" w14:textId="77777777" w:rsidR="00D50EE4" w:rsidRPr="00CB209B" w:rsidRDefault="00D50EE4" w:rsidP="00D50EE4">
      <w:pPr>
        <w:spacing w:after="0" w:line="192" w:lineRule="auto"/>
        <w:rPr>
          <w:rFonts w:cstheme="minorHAnsi"/>
          <w:sz w:val="24"/>
          <w:szCs w:val="24"/>
        </w:rPr>
      </w:pPr>
    </w:p>
    <w:p w14:paraId="53441041" w14:textId="77777777" w:rsidR="00D50EE4" w:rsidRPr="00CB209B" w:rsidRDefault="00D50EE4" w:rsidP="00D50EE4">
      <w:pPr>
        <w:spacing w:after="0" w:line="192" w:lineRule="auto"/>
        <w:rPr>
          <w:rFonts w:cstheme="minorHAnsi"/>
          <w:b/>
          <w:bCs/>
          <w:sz w:val="24"/>
          <w:szCs w:val="24"/>
          <w:u w:val="single"/>
        </w:rPr>
      </w:pPr>
      <w:r w:rsidRPr="00CB209B">
        <w:rPr>
          <w:rFonts w:cstheme="minorHAnsi"/>
          <w:b/>
          <w:bCs/>
          <w:sz w:val="24"/>
          <w:szCs w:val="24"/>
          <w:u w:val="single"/>
        </w:rPr>
        <w:t>Hours of Work</w:t>
      </w:r>
    </w:p>
    <w:p w14:paraId="75307469" w14:textId="77777777" w:rsidR="00D50EE4" w:rsidRPr="00CB209B" w:rsidRDefault="00D50EE4" w:rsidP="00D50EE4">
      <w:pPr>
        <w:spacing w:after="0" w:line="192" w:lineRule="auto"/>
        <w:rPr>
          <w:rFonts w:cstheme="minorHAnsi"/>
          <w:b/>
          <w:bCs/>
          <w:sz w:val="24"/>
          <w:szCs w:val="24"/>
          <w:u w:val="single"/>
        </w:rPr>
      </w:pPr>
    </w:p>
    <w:p w14:paraId="5EEEE870" w14:textId="77777777" w:rsidR="00D50EE4" w:rsidRPr="00CB209B" w:rsidRDefault="00D50EE4" w:rsidP="00D50EE4">
      <w:pPr>
        <w:spacing w:after="0" w:line="192" w:lineRule="auto"/>
        <w:rPr>
          <w:rFonts w:cstheme="minorHAnsi"/>
          <w:sz w:val="24"/>
          <w:szCs w:val="24"/>
        </w:rPr>
      </w:pPr>
      <w:r w:rsidRPr="00CB209B">
        <w:rPr>
          <w:rFonts w:cstheme="minorHAnsi"/>
          <w:sz w:val="24"/>
          <w:szCs w:val="24"/>
        </w:rPr>
        <w:t xml:space="preserve">Your hours of work will be primarily 8.30am-4.30pm Monday to Friday. </w:t>
      </w:r>
    </w:p>
    <w:p w14:paraId="0E57FA1D" w14:textId="77777777" w:rsidR="00D50EE4" w:rsidRPr="00CB209B" w:rsidRDefault="00D50EE4" w:rsidP="00D50EE4">
      <w:pPr>
        <w:spacing w:after="0" w:line="192" w:lineRule="auto"/>
        <w:rPr>
          <w:rFonts w:cstheme="minorHAnsi"/>
          <w:sz w:val="24"/>
          <w:szCs w:val="24"/>
        </w:rPr>
      </w:pPr>
    </w:p>
    <w:p w14:paraId="6022F3D0" w14:textId="77777777" w:rsidR="00D50EE4" w:rsidRPr="00CB209B" w:rsidRDefault="00D50EE4" w:rsidP="00D50EE4">
      <w:pPr>
        <w:spacing w:after="0" w:line="192" w:lineRule="auto"/>
        <w:rPr>
          <w:rFonts w:cstheme="minorHAnsi"/>
          <w:b/>
          <w:bCs/>
          <w:sz w:val="24"/>
          <w:szCs w:val="24"/>
          <w:u w:val="single"/>
        </w:rPr>
      </w:pPr>
      <w:r w:rsidRPr="00CB209B">
        <w:rPr>
          <w:rFonts w:cstheme="minorHAnsi"/>
          <w:sz w:val="24"/>
          <w:szCs w:val="24"/>
        </w:rPr>
        <w:t>There may be opportunity for late working on a Thursday until 6pm if required, however this can be discussed once your placement has started.</w:t>
      </w:r>
    </w:p>
    <w:p w14:paraId="37F06521" w14:textId="77777777" w:rsidR="00D50EE4" w:rsidRPr="00CB209B" w:rsidRDefault="00D50EE4" w:rsidP="00D50EE4">
      <w:pPr>
        <w:spacing w:after="0" w:line="192" w:lineRule="auto"/>
        <w:rPr>
          <w:rFonts w:cstheme="minorHAnsi"/>
          <w:sz w:val="24"/>
          <w:szCs w:val="24"/>
        </w:rPr>
      </w:pPr>
    </w:p>
    <w:p w14:paraId="1C64726A" w14:textId="77777777" w:rsidR="00D50EE4" w:rsidRPr="00CB209B" w:rsidRDefault="00D50EE4" w:rsidP="00D50EE4">
      <w:pPr>
        <w:spacing w:after="0" w:line="192" w:lineRule="auto"/>
        <w:rPr>
          <w:rFonts w:cstheme="minorHAnsi"/>
          <w:b/>
          <w:bCs/>
          <w:sz w:val="24"/>
          <w:szCs w:val="24"/>
          <w:u w:val="single"/>
        </w:rPr>
      </w:pPr>
      <w:r w:rsidRPr="00CB209B">
        <w:rPr>
          <w:rFonts w:cstheme="minorHAnsi"/>
          <w:b/>
          <w:bCs/>
          <w:sz w:val="24"/>
          <w:szCs w:val="24"/>
          <w:u w:val="single"/>
        </w:rPr>
        <w:t>Contact numbers:</w:t>
      </w:r>
    </w:p>
    <w:p w14:paraId="548614AA" w14:textId="77777777" w:rsidR="00D50EE4" w:rsidRPr="00CB209B" w:rsidRDefault="00D50EE4" w:rsidP="00D50EE4">
      <w:pPr>
        <w:spacing w:after="0" w:line="192" w:lineRule="auto"/>
        <w:rPr>
          <w:rFonts w:cstheme="minorHAnsi"/>
          <w:b/>
          <w:bCs/>
          <w:sz w:val="24"/>
          <w:szCs w:val="24"/>
          <w:u w:val="single"/>
        </w:rPr>
      </w:pPr>
    </w:p>
    <w:p w14:paraId="36D39487"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Reception/Admin office </w:t>
      </w:r>
      <w:r w:rsidRPr="00CB209B">
        <w:rPr>
          <w:rFonts w:cstheme="minorHAnsi"/>
          <w:sz w:val="24"/>
          <w:szCs w:val="24"/>
        </w:rPr>
        <w:tab/>
      </w:r>
      <w:r w:rsidRPr="00CB209B">
        <w:rPr>
          <w:rFonts w:cstheme="minorHAnsi"/>
          <w:sz w:val="24"/>
          <w:szCs w:val="24"/>
        </w:rPr>
        <w:tab/>
        <w:t>01257 245757</w:t>
      </w:r>
    </w:p>
    <w:p w14:paraId="6DF5BF8E" w14:textId="1091A0E0"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Team Lead </w:t>
      </w:r>
      <w:r w:rsidRPr="00CB209B">
        <w:rPr>
          <w:rFonts w:cstheme="minorHAnsi"/>
          <w:sz w:val="24"/>
          <w:szCs w:val="24"/>
        </w:rPr>
        <w:tab/>
      </w:r>
      <w:r w:rsidRPr="00CB209B">
        <w:rPr>
          <w:rFonts w:cstheme="minorHAnsi"/>
          <w:sz w:val="24"/>
          <w:szCs w:val="24"/>
        </w:rPr>
        <w:tab/>
      </w:r>
      <w:r w:rsidRPr="00CB209B">
        <w:rPr>
          <w:rFonts w:cstheme="minorHAnsi"/>
          <w:sz w:val="24"/>
          <w:szCs w:val="24"/>
        </w:rPr>
        <w:tab/>
      </w:r>
      <w:r w:rsidRPr="00CB209B">
        <w:rPr>
          <w:rFonts w:cstheme="minorHAnsi"/>
          <w:sz w:val="24"/>
          <w:szCs w:val="24"/>
        </w:rPr>
        <w:tab/>
        <w:t>01257 245903</w:t>
      </w:r>
      <w:r w:rsidR="00DB48F6" w:rsidRPr="00CB209B">
        <w:rPr>
          <w:rFonts w:cstheme="minorHAnsi"/>
          <w:sz w:val="24"/>
          <w:szCs w:val="24"/>
        </w:rPr>
        <w:t xml:space="preserve"> / 01257 245851</w:t>
      </w:r>
    </w:p>
    <w:p w14:paraId="07C2937D" w14:textId="06F30DDB"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Physiotherapy Clinical area </w:t>
      </w:r>
      <w:r w:rsidRPr="00CB209B">
        <w:rPr>
          <w:rFonts w:cstheme="minorHAnsi"/>
          <w:sz w:val="24"/>
          <w:szCs w:val="24"/>
        </w:rPr>
        <w:tab/>
      </w:r>
      <w:r w:rsidR="00CB209B">
        <w:rPr>
          <w:rFonts w:cstheme="minorHAnsi"/>
          <w:sz w:val="24"/>
          <w:szCs w:val="24"/>
        </w:rPr>
        <w:tab/>
      </w:r>
      <w:r w:rsidRPr="00CB209B">
        <w:rPr>
          <w:rFonts w:cstheme="minorHAnsi"/>
          <w:sz w:val="24"/>
          <w:szCs w:val="24"/>
        </w:rPr>
        <w:t>01257 245755 / 01257 245509</w:t>
      </w:r>
    </w:p>
    <w:p w14:paraId="4EA0E146" w14:textId="35674A40"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Hydrotherapy </w:t>
      </w:r>
      <w:r w:rsidRPr="00CB209B">
        <w:rPr>
          <w:rFonts w:cstheme="minorHAnsi"/>
          <w:sz w:val="24"/>
          <w:szCs w:val="24"/>
        </w:rPr>
        <w:tab/>
      </w:r>
      <w:r w:rsidRPr="00CB209B">
        <w:rPr>
          <w:rFonts w:cstheme="minorHAnsi"/>
          <w:sz w:val="24"/>
          <w:szCs w:val="24"/>
        </w:rPr>
        <w:tab/>
      </w:r>
      <w:r w:rsidRPr="00CB209B">
        <w:rPr>
          <w:rFonts w:cstheme="minorHAnsi"/>
          <w:sz w:val="24"/>
          <w:szCs w:val="24"/>
        </w:rPr>
        <w:tab/>
      </w:r>
      <w:r w:rsidR="00CB209B">
        <w:rPr>
          <w:rFonts w:cstheme="minorHAnsi"/>
          <w:sz w:val="24"/>
          <w:szCs w:val="24"/>
        </w:rPr>
        <w:tab/>
      </w:r>
      <w:r w:rsidRPr="00CB209B">
        <w:rPr>
          <w:rFonts w:cstheme="minorHAnsi"/>
          <w:sz w:val="24"/>
          <w:szCs w:val="24"/>
        </w:rPr>
        <w:t>01257 245756</w:t>
      </w:r>
    </w:p>
    <w:p w14:paraId="0CEF237C" w14:textId="77777777" w:rsidR="00D50EE4" w:rsidRPr="00CB209B" w:rsidRDefault="00D50EE4" w:rsidP="00D50EE4">
      <w:pPr>
        <w:spacing w:after="0" w:line="240" w:lineRule="auto"/>
        <w:rPr>
          <w:rFonts w:cstheme="minorHAnsi"/>
          <w:sz w:val="24"/>
          <w:szCs w:val="24"/>
        </w:rPr>
      </w:pPr>
    </w:p>
    <w:p w14:paraId="4D30F27C" w14:textId="77777777" w:rsidR="00D50EE4" w:rsidRPr="00CB209B" w:rsidRDefault="00D50EE4" w:rsidP="00D50EE4">
      <w:pPr>
        <w:pStyle w:val="NormalWeb"/>
        <w:rPr>
          <w:rFonts w:asciiTheme="minorHAnsi" w:hAnsiTheme="minorHAnsi" w:cstheme="minorHAnsi"/>
          <w:color w:val="000000"/>
        </w:rPr>
      </w:pPr>
      <w:r w:rsidRPr="00CB209B">
        <w:rPr>
          <w:rFonts w:asciiTheme="minorHAnsi" w:hAnsiTheme="minorHAnsi" w:cstheme="minorHAnsi"/>
          <w:color w:val="000000"/>
        </w:rPr>
        <w:t xml:space="preserve">Lunchtime is between 12.30 and 13.00. We have basic kitchen facilities with kettle, toaster, microwave and fridge. There is a Costa coffee and a WRVS shop with limited food available. </w:t>
      </w:r>
    </w:p>
    <w:p w14:paraId="69D35FDA" w14:textId="77777777" w:rsidR="00D50EE4" w:rsidRPr="00CB209B" w:rsidRDefault="00D50EE4" w:rsidP="00D50EE4">
      <w:pPr>
        <w:pStyle w:val="NormalWeb"/>
        <w:rPr>
          <w:rFonts w:asciiTheme="minorHAnsi" w:hAnsiTheme="minorHAnsi" w:cstheme="minorHAnsi"/>
          <w:color w:val="000000"/>
        </w:rPr>
      </w:pPr>
    </w:p>
    <w:p w14:paraId="6D11221B" w14:textId="77777777" w:rsidR="00D50EE4" w:rsidRPr="00CB209B" w:rsidRDefault="00D50EE4" w:rsidP="00D50EE4">
      <w:pPr>
        <w:pStyle w:val="NormalWeb"/>
        <w:rPr>
          <w:rFonts w:asciiTheme="minorHAnsi" w:hAnsiTheme="minorHAnsi" w:cstheme="minorHAnsi"/>
          <w:color w:val="000000"/>
        </w:rPr>
      </w:pPr>
      <w:r w:rsidRPr="00CB209B">
        <w:rPr>
          <w:rFonts w:asciiTheme="minorHAnsi" w:hAnsiTheme="minorHAnsi" w:cstheme="minorHAnsi"/>
          <w:color w:val="000000"/>
        </w:rPr>
        <w:t>Changing facilities are provided and lockers are available in the changing rooms.</w:t>
      </w:r>
    </w:p>
    <w:p w14:paraId="455665F0" w14:textId="77777777" w:rsidR="00D50EE4" w:rsidRPr="00CB209B" w:rsidRDefault="00D50EE4" w:rsidP="00D50EE4">
      <w:pPr>
        <w:pStyle w:val="NormalWeb"/>
        <w:rPr>
          <w:rFonts w:asciiTheme="minorHAnsi" w:hAnsiTheme="minorHAnsi" w:cstheme="minorHAnsi"/>
          <w:color w:val="000000"/>
        </w:rPr>
      </w:pPr>
    </w:p>
    <w:p w14:paraId="1E91730B" w14:textId="77777777" w:rsidR="00D50EE4" w:rsidRPr="00CB209B" w:rsidRDefault="00D50EE4" w:rsidP="00D50EE4">
      <w:pPr>
        <w:pStyle w:val="NormalWeb"/>
        <w:rPr>
          <w:rFonts w:asciiTheme="minorHAnsi" w:hAnsiTheme="minorHAnsi" w:cstheme="minorHAnsi"/>
          <w:color w:val="000000"/>
        </w:rPr>
      </w:pPr>
      <w:r w:rsidRPr="00CB209B">
        <w:rPr>
          <w:rFonts w:asciiTheme="minorHAnsi" w:hAnsiTheme="minorHAnsi" w:cstheme="minorHAnsi"/>
          <w:color w:val="000000"/>
        </w:rPr>
        <w:t>Door entry codes will be provided when starting the placement.</w:t>
      </w:r>
    </w:p>
    <w:p w14:paraId="4CF73214" w14:textId="77777777" w:rsidR="00D50EE4" w:rsidRPr="00CB209B" w:rsidRDefault="00D50EE4" w:rsidP="00D50EE4">
      <w:pPr>
        <w:pStyle w:val="NormalWeb"/>
        <w:rPr>
          <w:rFonts w:asciiTheme="minorHAnsi" w:hAnsiTheme="minorHAnsi" w:cstheme="minorHAnsi"/>
          <w:color w:val="000000"/>
        </w:rPr>
      </w:pPr>
    </w:p>
    <w:p w14:paraId="4249153D" w14:textId="77777777" w:rsidR="00D50EE4" w:rsidRPr="00CB209B" w:rsidRDefault="00D50EE4" w:rsidP="00D50EE4">
      <w:pPr>
        <w:spacing w:after="0" w:line="240" w:lineRule="auto"/>
        <w:rPr>
          <w:rFonts w:cstheme="minorHAnsi"/>
          <w:b/>
          <w:bCs/>
          <w:sz w:val="24"/>
          <w:szCs w:val="24"/>
          <w:u w:val="single"/>
        </w:rPr>
      </w:pPr>
      <w:r w:rsidRPr="00CB209B">
        <w:rPr>
          <w:rFonts w:cstheme="minorHAnsi"/>
          <w:b/>
          <w:bCs/>
          <w:sz w:val="24"/>
          <w:szCs w:val="24"/>
          <w:u w:val="single"/>
        </w:rPr>
        <w:t>Type of Placement</w:t>
      </w:r>
    </w:p>
    <w:p w14:paraId="08C09530" w14:textId="77777777" w:rsidR="00D50EE4" w:rsidRPr="00CB209B" w:rsidRDefault="00D50EE4" w:rsidP="00D50EE4">
      <w:pPr>
        <w:spacing w:after="0" w:line="240" w:lineRule="auto"/>
        <w:rPr>
          <w:rFonts w:cstheme="minorHAnsi"/>
          <w:b/>
          <w:bCs/>
          <w:sz w:val="24"/>
          <w:szCs w:val="24"/>
          <w:u w:val="single"/>
        </w:rPr>
      </w:pPr>
    </w:p>
    <w:p w14:paraId="5F28059D"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The Physiotherapy Out Patient department is based at Chorley Hospital where we share our space with Women’s Health, Hand Therapy, Orthopaedics and Oxygen Team. The medical team have a space within the main Physio department here too when they are not on the wards. </w:t>
      </w:r>
    </w:p>
    <w:p w14:paraId="1D6C3433" w14:textId="77777777" w:rsidR="00D50EE4" w:rsidRPr="00CB209B" w:rsidRDefault="00D50EE4" w:rsidP="00D50EE4">
      <w:pPr>
        <w:spacing w:after="0" w:line="240" w:lineRule="auto"/>
        <w:rPr>
          <w:rFonts w:cstheme="minorHAnsi"/>
          <w:sz w:val="24"/>
          <w:szCs w:val="24"/>
        </w:rPr>
      </w:pPr>
    </w:p>
    <w:p w14:paraId="5B1B4C09" w14:textId="6E353619" w:rsidR="00D50EE4" w:rsidRDefault="00D50EE4" w:rsidP="00D50EE4">
      <w:pPr>
        <w:spacing w:after="0" w:line="240" w:lineRule="auto"/>
        <w:rPr>
          <w:rFonts w:cstheme="minorHAnsi"/>
          <w:sz w:val="24"/>
          <w:szCs w:val="24"/>
        </w:rPr>
      </w:pPr>
      <w:r w:rsidRPr="00CB209B">
        <w:rPr>
          <w:rFonts w:cstheme="minorHAnsi"/>
          <w:sz w:val="24"/>
          <w:szCs w:val="24"/>
        </w:rPr>
        <w:t xml:space="preserve">Our referrals come from mainly the orthopaedic consultants and are generally acute in nature. We have a range of referral types such as post fracture, post operative, pre-operative, soft tissue injuries, back pain, nerve injuries etc. </w:t>
      </w:r>
    </w:p>
    <w:p w14:paraId="0A695BCA" w14:textId="77777777" w:rsidR="00CB209B" w:rsidRPr="00CB209B" w:rsidRDefault="00CB209B" w:rsidP="00D50EE4">
      <w:pPr>
        <w:spacing w:after="0" w:line="240" w:lineRule="auto"/>
        <w:rPr>
          <w:rFonts w:cstheme="minorHAnsi"/>
          <w:sz w:val="24"/>
          <w:szCs w:val="24"/>
        </w:rPr>
      </w:pPr>
    </w:p>
    <w:p w14:paraId="4140E85C" w14:textId="77777777" w:rsidR="00D50EE4" w:rsidRPr="00CB209B" w:rsidRDefault="00D50EE4" w:rsidP="00D50EE4">
      <w:pPr>
        <w:spacing w:after="0" w:line="240" w:lineRule="auto"/>
        <w:rPr>
          <w:rFonts w:cstheme="minorHAnsi"/>
          <w:sz w:val="24"/>
          <w:szCs w:val="24"/>
        </w:rPr>
      </w:pPr>
    </w:p>
    <w:p w14:paraId="721EEB42"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lastRenderedPageBreak/>
        <w:t>You will gain experience in:</w:t>
      </w:r>
    </w:p>
    <w:p w14:paraId="27343B03"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Assessment and treatment of patients on a 1:1 basis</w:t>
      </w:r>
    </w:p>
    <w:p w14:paraId="19C8BBA2"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Gaining an understanding of a variety of different acute conditions and how we use protocols / clinical reasoning in order to treat these conditions</w:t>
      </w:r>
    </w:p>
    <w:p w14:paraId="44D2EBA6"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Differential diagnosis</w:t>
      </w:r>
    </w:p>
    <w:p w14:paraId="6AA7292D"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Formulating treatment plans</w:t>
      </w:r>
    </w:p>
    <w:p w14:paraId="29E39670"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Setting SMART goals</w:t>
      </w:r>
    </w:p>
    <w:p w14:paraId="1B0F2087"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Gym classes</w:t>
      </w:r>
    </w:p>
    <w:p w14:paraId="2E5FACB7"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Hydrotherapy</w:t>
      </w:r>
    </w:p>
    <w:p w14:paraId="2771C1DF"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Shadowing specialist Physiotherapists in orthopaedic clinic, therapy trauma clinic, A+E if it is something you would like to do during your placement</w:t>
      </w:r>
    </w:p>
    <w:p w14:paraId="5227563C" w14:textId="77777777" w:rsidR="00D50EE4" w:rsidRPr="00CB209B" w:rsidRDefault="00D50EE4" w:rsidP="00D50EE4">
      <w:pPr>
        <w:pStyle w:val="ListParagraph"/>
        <w:numPr>
          <w:ilvl w:val="0"/>
          <w:numId w:val="39"/>
        </w:numPr>
        <w:spacing w:after="0" w:line="240" w:lineRule="auto"/>
        <w:rPr>
          <w:rFonts w:cstheme="minorHAnsi"/>
          <w:sz w:val="24"/>
          <w:szCs w:val="24"/>
        </w:rPr>
      </w:pPr>
      <w:r w:rsidRPr="00CB209B">
        <w:rPr>
          <w:rFonts w:cstheme="minorHAnsi"/>
          <w:sz w:val="24"/>
          <w:szCs w:val="24"/>
        </w:rPr>
        <w:t>Attending surgery if you identify it as a learning objective</w:t>
      </w:r>
    </w:p>
    <w:p w14:paraId="4A242DEA" w14:textId="77777777" w:rsidR="00D50EE4" w:rsidRPr="00CB209B" w:rsidRDefault="00D50EE4" w:rsidP="00D50EE4">
      <w:pPr>
        <w:spacing w:after="0" w:line="240" w:lineRule="auto"/>
        <w:rPr>
          <w:rFonts w:cstheme="minorHAnsi"/>
          <w:sz w:val="24"/>
          <w:szCs w:val="24"/>
        </w:rPr>
      </w:pPr>
    </w:p>
    <w:p w14:paraId="690235FC" w14:textId="77777777" w:rsidR="00D50EE4" w:rsidRPr="00CB209B" w:rsidRDefault="00D50EE4" w:rsidP="00D50EE4">
      <w:pPr>
        <w:spacing w:after="0" w:line="240" w:lineRule="auto"/>
        <w:rPr>
          <w:rFonts w:cstheme="minorHAnsi"/>
          <w:b/>
          <w:bCs/>
          <w:sz w:val="24"/>
          <w:szCs w:val="24"/>
          <w:u w:val="single"/>
        </w:rPr>
      </w:pPr>
      <w:r w:rsidRPr="00CB209B">
        <w:rPr>
          <w:rFonts w:cstheme="minorHAnsi"/>
          <w:b/>
          <w:bCs/>
          <w:sz w:val="24"/>
          <w:szCs w:val="24"/>
          <w:u w:val="single"/>
        </w:rPr>
        <w:t xml:space="preserve">Expectations </w:t>
      </w:r>
    </w:p>
    <w:p w14:paraId="14DDE56F" w14:textId="77777777" w:rsidR="00D50EE4" w:rsidRPr="00CB209B" w:rsidRDefault="00D50EE4" w:rsidP="00D50EE4">
      <w:pPr>
        <w:spacing w:after="0" w:line="240" w:lineRule="auto"/>
        <w:rPr>
          <w:rFonts w:cstheme="minorHAnsi"/>
          <w:b/>
          <w:bCs/>
          <w:sz w:val="24"/>
          <w:szCs w:val="24"/>
          <w:u w:val="single"/>
        </w:rPr>
      </w:pPr>
    </w:p>
    <w:p w14:paraId="1FB7817B"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You will be expected to have some knowledge of anatomy and physiology of upper limb, lower limb and spine. You will need an understanding of the fracture healing and soft tissue healing process and time frames. </w:t>
      </w:r>
    </w:p>
    <w:p w14:paraId="5DEF2153" w14:textId="77777777" w:rsidR="00D50EE4" w:rsidRPr="00CB209B" w:rsidRDefault="00D50EE4" w:rsidP="00D50EE4">
      <w:pPr>
        <w:spacing w:after="0" w:line="240" w:lineRule="auto"/>
        <w:rPr>
          <w:rFonts w:cstheme="minorHAnsi"/>
          <w:sz w:val="24"/>
          <w:szCs w:val="24"/>
        </w:rPr>
      </w:pPr>
    </w:p>
    <w:p w14:paraId="39DE5E98"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You will also be expected to participate in gym classes and hydrotherapy. You will be trained in pool evacuation protocols. A swimming costume will be required during your placement. </w:t>
      </w:r>
    </w:p>
    <w:p w14:paraId="22DFC736" w14:textId="77777777" w:rsidR="00D50EE4" w:rsidRPr="00CB209B" w:rsidRDefault="00D50EE4" w:rsidP="00D50EE4">
      <w:pPr>
        <w:spacing w:after="0" w:line="240" w:lineRule="auto"/>
        <w:rPr>
          <w:rFonts w:cstheme="minorHAnsi"/>
          <w:sz w:val="24"/>
          <w:szCs w:val="24"/>
        </w:rPr>
      </w:pPr>
    </w:p>
    <w:p w14:paraId="7DEA1BDC"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Your documentation is expected to conform with CSP standards and we expect you to have knowledge of writing notes in SOAP note format. </w:t>
      </w:r>
    </w:p>
    <w:p w14:paraId="193BBE6F" w14:textId="77777777" w:rsidR="00D50EE4" w:rsidRPr="00CB209B" w:rsidRDefault="00D50EE4" w:rsidP="00D50EE4">
      <w:pPr>
        <w:spacing w:after="0" w:line="240" w:lineRule="auto"/>
        <w:rPr>
          <w:rFonts w:cstheme="minorHAnsi"/>
          <w:sz w:val="24"/>
          <w:szCs w:val="24"/>
        </w:rPr>
      </w:pPr>
    </w:p>
    <w:p w14:paraId="24057760"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We expect you to complete regular reflective pieces and to show these to your clinical educator. We also expect your learning agreement to be a working document so should be discussed regularly with your clinical educator. </w:t>
      </w:r>
    </w:p>
    <w:p w14:paraId="00C1698F" w14:textId="77777777" w:rsidR="00D50EE4" w:rsidRPr="00CB209B" w:rsidRDefault="00D50EE4" w:rsidP="00D50EE4">
      <w:pPr>
        <w:spacing w:after="0" w:line="240" w:lineRule="auto"/>
        <w:rPr>
          <w:rFonts w:cstheme="minorHAnsi"/>
          <w:sz w:val="24"/>
          <w:szCs w:val="24"/>
        </w:rPr>
      </w:pPr>
    </w:p>
    <w:p w14:paraId="16FB3199" w14:textId="77777777" w:rsidR="00D50EE4" w:rsidRPr="00CB209B" w:rsidRDefault="00D50EE4" w:rsidP="00D50EE4">
      <w:pPr>
        <w:spacing w:after="0" w:line="240" w:lineRule="auto"/>
        <w:rPr>
          <w:rFonts w:cstheme="minorHAnsi"/>
          <w:sz w:val="24"/>
          <w:szCs w:val="24"/>
        </w:rPr>
      </w:pPr>
      <w:r w:rsidRPr="00CB209B">
        <w:rPr>
          <w:rFonts w:cstheme="minorHAnsi"/>
          <w:sz w:val="24"/>
          <w:szCs w:val="24"/>
        </w:rPr>
        <w:t xml:space="preserve">We look forward to meeting you when you start your placement. </w:t>
      </w:r>
    </w:p>
    <w:p w14:paraId="582D6D95" w14:textId="77777777" w:rsidR="00527803" w:rsidRPr="00D50EE4" w:rsidRDefault="00527803" w:rsidP="00D50EE4">
      <w:pPr>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the majority of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lastRenderedPageBreak/>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If you wish to park in either carpark, you are required to submit</w:t>
      </w:r>
      <w:r w:rsidR="000E3C62">
        <w:rPr>
          <w:rFonts w:ascii="Calibri" w:hAnsi="Calibri" w:cs="Arial"/>
          <w:sz w:val="24"/>
        </w:rPr>
        <w:t xml:space="preserve"> an application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239A6CFD" w14:textId="09D56E5C" w:rsidR="006C4BAE"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5BF785C7" w14:textId="77777777" w:rsidR="00CB209B" w:rsidRPr="002E7389" w:rsidRDefault="00CB209B" w:rsidP="006C4BAE">
      <w:pPr>
        <w:pStyle w:val="Default"/>
        <w:rPr>
          <w:rFonts w:asciiTheme="minorHAnsi" w:hAnsiTheme="minorHAnsi" w:cstheme="minorHAnsi"/>
        </w:rPr>
      </w:pP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Trainline ;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Free-phones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Please park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lastRenderedPageBreak/>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on: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D5A89" w:rsidRDefault="009A3569" w:rsidP="009A3569">
      <w:pPr>
        <w:spacing w:after="0" w:line="240" w:lineRule="auto"/>
        <w:rPr>
          <w:rFonts w:ascii="Arial" w:hAnsi="Arial" w:cs="Arial"/>
          <w:color w:val="00A499"/>
          <w:sz w:val="24"/>
          <w:szCs w:val="24"/>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CB209B" w:rsidRDefault="009A3569" w:rsidP="009A3569">
      <w:pPr>
        <w:pStyle w:val="ListParagraph"/>
        <w:numPr>
          <w:ilvl w:val="0"/>
          <w:numId w:val="7"/>
        </w:numPr>
        <w:rPr>
          <w:rFonts w:cstheme="minorHAnsi"/>
          <w:b/>
          <w:sz w:val="24"/>
          <w:szCs w:val="24"/>
        </w:rPr>
      </w:pPr>
      <w:r w:rsidRPr="00CB209B">
        <w:rPr>
          <w:rFonts w:cstheme="minorHAnsi"/>
          <w:sz w:val="24"/>
          <w:szCs w:val="24"/>
        </w:rPr>
        <w:t>RVS in the Radiotherapy department – serves hot and cold drinks, soup, sandwiches and snacks (9am – 6pm).</w:t>
      </w:r>
    </w:p>
    <w:p w14:paraId="24A045C2" w14:textId="60619D8B" w:rsidR="009A3569" w:rsidRPr="00CB209B" w:rsidRDefault="009A3569" w:rsidP="009A3569">
      <w:pPr>
        <w:pStyle w:val="ListParagraph"/>
        <w:numPr>
          <w:ilvl w:val="0"/>
          <w:numId w:val="7"/>
        </w:numPr>
        <w:rPr>
          <w:rFonts w:cstheme="minorHAnsi"/>
          <w:b/>
          <w:sz w:val="24"/>
          <w:szCs w:val="24"/>
        </w:rPr>
      </w:pPr>
      <w:r w:rsidRPr="00CB209B">
        <w:rPr>
          <w:rFonts w:cstheme="minorHAnsi"/>
          <w:sz w:val="24"/>
          <w:szCs w:val="24"/>
          <w:u w:val="single"/>
        </w:rPr>
        <w:t>Charter’s restaurant</w:t>
      </w:r>
      <w:r w:rsidRPr="00CB209B">
        <w:rPr>
          <w:rFonts w:cstheme="minorHAnsi"/>
          <w:sz w:val="24"/>
          <w:szCs w:val="24"/>
        </w:rPr>
        <w:t xml:space="preserve"> on Ground Floor - serves a vari</w:t>
      </w:r>
      <w:r w:rsidR="006A4300" w:rsidRPr="00CB209B">
        <w:rPr>
          <w:rFonts w:cstheme="minorHAnsi"/>
          <w:sz w:val="24"/>
          <w:szCs w:val="24"/>
        </w:rPr>
        <w:t>ety of hot meal options (8am-2</w:t>
      </w:r>
      <w:r w:rsidRPr="00CB209B">
        <w:rPr>
          <w:rFonts w:cstheme="minorHAnsi"/>
          <w:sz w:val="24"/>
          <w:szCs w:val="24"/>
        </w:rPr>
        <w:t>pm).</w:t>
      </w:r>
    </w:p>
    <w:p w14:paraId="33A0F90C" w14:textId="0568D1EC" w:rsidR="009A3569" w:rsidRPr="00CB209B" w:rsidRDefault="009A3569" w:rsidP="009A3569">
      <w:pPr>
        <w:pStyle w:val="ListParagraph"/>
        <w:numPr>
          <w:ilvl w:val="0"/>
          <w:numId w:val="7"/>
        </w:numPr>
        <w:rPr>
          <w:rFonts w:cstheme="minorHAnsi"/>
          <w:b/>
          <w:sz w:val="24"/>
          <w:szCs w:val="24"/>
        </w:rPr>
      </w:pPr>
      <w:r w:rsidRPr="00CB209B">
        <w:rPr>
          <w:rFonts w:cstheme="minorHAnsi"/>
          <w:sz w:val="24"/>
          <w:szCs w:val="24"/>
          <w:u w:val="single"/>
        </w:rPr>
        <w:t>Café Preston</w:t>
      </w:r>
      <w:r w:rsidRPr="00CB209B">
        <w:rPr>
          <w:rFonts w:cstheme="minorHAnsi"/>
          <w:sz w:val="24"/>
          <w:szCs w:val="24"/>
        </w:rPr>
        <w:t xml:space="preserve"> at the main entrance - serves similar food to Charter’s restaurant as well as Costa beverages, san</w:t>
      </w:r>
      <w:r w:rsidR="006A4300" w:rsidRPr="00CB209B">
        <w:rPr>
          <w:rFonts w:cstheme="minorHAnsi"/>
          <w:sz w:val="24"/>
          <w:szCs w:val="24"/>
        </w:rPr>
        <w:t>dwiches and cakes (7.30am-7</w:t>
      </w:r>
      <w:r w:rsidRPr="00CB209B">
        <w:rPr>
          <w:rFonts w:cstheme="minorHAnsi"/>
          <w:sz w:val="24"/>
          <w:szCs w:val="24"/>
        </w:rPr>
        <w:t>pm)</w:t>
      </w:r>
    </w:p>
    <w:p w14:paraId="417F0578" w14:textId="60E68B7E" w:rsidR="009A3569" w:rsidRPr="00CB209B" w:rsidRDefault="006A4300" w:rsidP="009A3569">
      <w:pPr>
        <w:pStyle w:val="ListParagraph"/>
        <w:numPr>
          <w:ilvl w:val="0"/>
          <w:numId w:val="7"/>
        </w:numPr>
        <w:rPr>
          <w:rFonts w:cstheme="minorHAnsi"/>
          <w:b/>
          <w:sz w:val="24"/>
          <w:szCs w:val="24"/>
        </w:rPr>
      </w:pPr>
      <w:r w:rsidRPr="00CB209B">
        <w:rPr>
          <w:rFonts w:cstheme="minorHAnsi"/>
          <w:sz w:val="24"/>
          <w:szCs w:val="24"/>
        </w:rPr>
        <w:t xml:space="preserve">WHS and </w:t>
      </w:r>
      <w:r w:rsidR="009A3569" w:rsidRPr="00CB209B">
        <w:rPr>
          <w:rFonts w:cstheme="minorHAnsi"/>
          <w:sz w:val="24"/>
          <w:szCs w:val="24"/>
        </w:rPr>
        <w:t>Marks &amp; Spencer mini food hall at main entrance – fresh salads, sandwi</w:t>
      </w:r>
      <w:r w:rsidRPr="00CB209B">
        <w:rPr>
          <w:rFonts w:cstheme="minorHAnsi"/>
          <w:sz w:val="24"/>
          <w:szCs w:val="24"/>
        </w:rPr>
        <w:t xml:space="preserve">ches, </w:t>
      </w:r>
      <w:r w:rsidR="009A3569" w:rsidRPr="00CB209B">
        <w:rPr>
          <w:rFonts w:cstheme="minorHAnsi"/>
          <w:sz w:val="24"/>
          <w:szCs w:val="24"/>
        </w:rPr>
        <w:t>a range of snacks</w:t>
      </w:r>
      <w:r w:rsidR="007F5D02" w:rsidRPr="00CB209B">
        <w:rPr>
          <w:rFonts w:cstheme="minorHAnsi"/>
          <w:sz w:val="24"/>
          <w:szCs w:val="24"/>
        </w:rPr>
        <w:t>, toiletries, cards and newspapers</w:t>
      </w:r>
      <w:r w:rsidRPr="00CB209B">
        <w:rPr>
          <w:rFonts w:cstheme="minorHAnsi"/>
          <w:sz w:val="24"/>
          <w:szCs w:val="24"/>
        </w:rPr>
        <w:t xml:space="preserve"> </w:t>
      </w:r>
    </w:p>
    <w:p w14:paraId="272BB91F" w14:textId="77777777" w:rsidR="009A3569" w:rsidRPr="00CB209B" w:rsidRDefault="009A3569" w:rsidP="009A3569">
      <w:pPr>
        <w:pStyle w:val="ListParagraph"/>
        <w:numPr>
          <w:ilvl w:val="0"/>
          <w:numId w:val="7"/>
        </w:numPr>
        <w:rPr>
          <w:rFonts w:cstheme="minorHAnsi"/>
          <w:b/>
          <w:sz w:val="24"/>
          <w:szCs w:val="24"/>
        </w:rPr>
      </w:pPr>
      <w:r w:rsidRPr="00CB209B">
        <w:rPr>
          <w:rFonts w:cstheme="minorHAnsi"/>
          <w:sz w:val="24"/>
          <w:szCs w:val="24"/>
          <w:u w:val="single"/>
        </w:rPr>
        <w:t>Mellor’s Catering</w:t>
      </w:r>
      <w:r w:rsidRPr="00CB209B">
        <w:rPr>
          <w:rFonts w:cstheme="minorHAnsi"/>
          <w:sz w:val="24"/>
          <w:szCs w:val="24"/>
        </w:rPr>
        <w:t xml:space="preserve"> – Education Centre 1 serves a variety of breakfast and dinner options between 8.30am – 2.00pm.</w:t>
      </w:r>
    </w:p>
    <w:p w14:paraId="03C07ECE" w14:textId="308631A8" w:rsidR="009A3569" w:rsidRPr="00CB209B" w:rsidRDefault="009A3569" w:rsidP="009A3569">
      <w:pPr>
        <w:pStyle w:val="ListParagraph"/>
        <w:numPr>
          <w:ilvl w:val="0"/>
          <w:numId w:val="7"/>
        </w:numPr>
        <w:rPr>
          <w:rFonts w:cstheme="minorHAnsi"/>
          <w:bCs/>
          <w:sz w:val="24"/>
          <w:szCs w:val="24"/>
        </w:rPr>
      </w:pPr>
      <w:r w:rsidRPr="00CB209B">
        <w:rPr>
          <w:rFonts w:cstheme="minorHAnsi"/>
          <w:bCs/>
          <w:sz w:val="24"/>
          <w:szCs w:val="24"/>
        </w:rPr>
        <w:t xml:space="preserve">There is also a choice of shops across the road from the Main Entrance of the Hospital. </w:t>
      </w:r>
      <w:r w:rsidRPr="00CB209B">
        <w:rPr>
          <w:rFonts w:cstheme="minorHAnsi"/>
          <w:bCs/>
          <w:sz w:val="24"/>
          <w:szCs w:val="24"/>
          <w:u w:val="single"/>
        </w:rPr>
        <w:t>However, you are required to be out of uniform to leave the hospital grounds as per the Trust dress code.</w:t>
      </w:r>
    </w:p>
    <w:p w14:paraId="0877236C" w14:textId="1D4105BF" w:rsidR="009A3569" w:rsidRPr="00CB209B" w:rsidRDefault="009A3569" w:rsidP="009A3569">
      <w:pPr>
        <w:pStyle w:val="ListParagraph"/>
        <w:numPr>
          <w:ilvl w:val="0"/>
          <w:numId w:val="8"/>
        </w:numPr>
        <w:rPr>
          <w:rFonts w:cstheme="minorHAnsi"/>
          <w:sz w:val="24"/>
          <w:szCs w:val="24"/>
        </w:rPr>
      </w:pPr>
      <w:r w:rsidRPr="00CB209B">
        <w:rPr>
          <w:rFonts w:cstheme="minorHAnsi"/>
          <w:sz w:val="24"/>
          <w:szCs w:val="24"/>
        </w:rPr>
        <w:t>Booths food hall and café / Greggs / Subway</w:t>
      </w:r>
    </w:p>
    <w:p w14:paraId="5D96931E" w14:textId="77777777" w:rsidR="009A3569" w:rsidRPr="00CB209B" w:rsidRDefault="009A3569" w:rsidP="009A3569">
      <w:pPr>
        <w:pStyle w:val="ListParagraph"/>
        <w:numPr>
          <w:ilvl w:val="0"/>
          <w:numId w:val="8"/>
        </w:numPr>
        <w:rPr>
          <w:rFonts w:cstheme="minorHAnsi"/>
          <w:sz w:val="24"/>
          <w:szCs w:val="24"/>
        </w:rPr>
      </w:pPr>
      <w:r w:rsidRPr="00CB209B">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lastRenderedPageBreak/>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r>
        <w:rPr>
          <w:rFonts w:cstheme="minorHAnsi"/>
          <w:sz w:val="24"/>
          <w:szCs w:val="24"/>
        </w:rPr>
        <w:t>out</w:t>
      </w:r>
      <w:proofErr w:type="spellEnd"/>
      <w:r>
        <w:rPr>
          <w:rFonts w:cstheme="minorHAnsi"/>
          <w:sz w:val="24"/>
          <w:szCs w:val="24"/>
        </w:rPr>
        <w:t xml:space="preserve"> patients.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CC290B3" w14:textId="3A7AF317" w:rsidR="007F5D02" w:rsidRPr="00D50EE4" w:rsidRDefault="007F5D02" w:rsidP="00D50EE4">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CB209B" w:rsidRDefault="007F5D02" w:rsidP="007F5D02">
      <w:pPr>
        <w:spacing w:after="0" w:line="240" w:lineRule="auto"/>
        <w:rPr>
          <w:rFonts w:cstheme="minorHAnsi"/>
          <w:sz w:val="24"/>
          <w:szCs w:val="24"/>
        </w:rPr>
      </w:pPr>
      <w:r w:rsidRPr="00CB209B">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CB209B">
        <w:rPr>
          <w:rFonts w:cstheme="minorHAnsi"/>
          <w:sz w:val="24"/>
          <w:szCs w:val="24"/>
        </w:rPr>
        <w:t>w.</w:t>
      </w:r>
    </w:p>
    <w:p w14:paraId="1A2D8DBC" w14:textId="77777777" w:rsidR="00C26201" w:rsidRPr="00CB209B"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CB209B">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CB209B" w:rsidRDefault="00197850" w:rsidP="00C26201">
      <w:pPr>
        <w:shd w:val="clear" w:color="auto" w:fill="FFFFFF"/>
        <w:spacing w:before="199" w:after="199" w:line="240" w:lineRule="auto"/>
        <w:outlineLvl w:val="1"/>
        <w:rPr>
          <w:rFonts w:eastAsia="Times New Roman" w:cstheme="minorHAnsi"/>
          <w:sz w:val="24"/>
          <w:szCs w:val="24"/>
          <w:lang w:eastAsia="en-GB"/>
        </w:rPr>
      </w:pPr>
      <w:r w:rsidRPr="00CB209B">
        <w:rPr>
          <w:rFonts w:eastAsia="Times New Roman" w:cstheme="minorHAnsi"/>
          <w:sz w:val="24"/>
          <w:szCs w:val="24"/>
          <w:lang w:eastAsia="en-GB"/>
        </w:rPr>
        <w:br/>
      </w:r>
      <w:r w:rsidR="00C26201" w:rsidRPr="00CB209B">
        <w:rPr>
          <w:rFonts w:eastAsia="Times New Roman" w:cstheme="minorHAnsi"/>
          <w:sz w:val="24"/>
          <w:szCs w:val="24"/>
          <w:lang w:eastAsia="en-GB"/>
        </w:rPr>
        <w:t>S</w:t>
      </w:r>
      <w:r w:rsidRPr="00CB209B">
        <w:rPr>
          <w:rFonts w:eastAsia="Times New Roman" w:cstheme="minorHAnsi"/>
          <w:sz w:val="24"/>
          <w:szCs w:val="24"/>
          <w:lang w:eastAsia="en-GB"/>
        </w:rPr>
        <w:t>upport with;</w:t>
      </w:r>
    </w:p>
    <w:p w14:paraId="2592FC7E" w14:textId="77777777" w:rsidR="00197850" w:rsidRPr="00CB209B"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CB209B">
        <w:rPr>
          <w:rFonts w:eastAsia="Times New Roman" w:cstheme="minorHAnsi"/>
          <w:sz w:val="24"/>
          <w:szCs w:val="24"/>
          <w:lang w:eastAsia="en-GB"/>
        </w:rPr>
        <w:t>Academic / Health / Personal / Conduct / Placement Issues — to name a few!</w:t>
      </w:r>
    </w:p>
    <w:p w14:paraId="5C6EF76F" w14:textId="12ED3808" w:rsidR="00197850" w:rsidRPr="00CB209B"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CB209B">
        <w:rPr>
          <w:rFonts w:eastAsia="Times New Roman" w:cstheme="minorHAnsi"/>
          <w:sz w:val="24"/>
          <w:szCs w:val="24"/>
          <w:lang w:eastAsia="en-GB"/>
        </w:rPr>
        <w:t>Are you finding work / training difficult due to health, family or personal issues? Please tell us, we can help.</w:t>
      </w:r>
    </w:p>
    <w:p w14:paraId="28174B2C" w14:textId="77777777" w:rsidR="00197850" w:rsidRPr="00CB209B"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CB209B">
        <w:rPr>
          <w:rFonts w:eastAsia="Times New Roman" w:cstheme="minorHAnsi"/>
          <w:sz w:val="24"/>
          <w:szCs w:val="24"/>
          <w:lang w:eastAsia="en-GB"/>
        </w:rPr>
        <w:t>Have you concerns with regards to your current placement, lack of teaching, supervision or rota issues?</w:t>
      </w:r>
    </w:p>
    <w:p w14:paraId="20AB9567" w14:textId="77777777" w:rsidR="00197850" w:rsidRPr="00CB209B"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CB209B">
        <w:rPr>
          <w:rFonts w:eastAsia="Times New Roman" w:cstheme="minorHAnsi"/>
          <w:sz w:val="24"/>
          <w:szCs w:val="24"/>
          <w:lang w:eastAsia="en-GB"/>
        </w:rPr>
        <w:t>Concerns with regards to patient wellbeing? It won’t change unless you tell someone.</w:t>
      </w:r>
    </w:p>
    <w:p w14:paraId="718F4FA8" w14:textId="77777777" w:rsidR="00197850" w:rsidRPr="00CB209B"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CB209B">
        <w:rPr>
          <w:rFonts w:eastAsia="Times New Roman" w:cstheme="minorHAnsi"/>
          <w:sz w:val="24"/>
          <w:szCs w:val="24"/>
          <w:lang w:eastAsia="en-GB"/>
        </w:rPr>
        <w:t>Have you been subject to or witnessed bullying, discrimination or harassment during your placement? It needs to stop.</w:t>
      </w:r>
    </w:p>
    <w:p w14:paraId="21EFC590" w14:textId="77777777" w:rsidR="00197850" w:rsidRPr="00CB209B"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CB209B">
        <w:rPr>
          <w:rFonts w:eastAsia="Times New Roman" w:cstheme="minorHAnsi"/>
          <w:sz w:val="24"/>
          <w:szCs w:val="24"/>
          <w:lang w:eastAsia="en-GB"/>
        </w:rPr>
        <w:lastRenderedPageBreak/>
        <w:t>Are you worried about a trainee or student for whatever reason and not sure who to contact?</w:t>
      </w:r>
    </w:p>
    <w:p w14:paraId="067ADD96" w14:textId="77777777" w:rsidR="00197850" w:rsidRPr="00CB209B"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CB209B">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71238B3" w14:textId="77D10003" w:rsidR="0019598E" w:rsidRPr="00CB209B" w:rsidRDefault="0019598E" w:rsidP="00150D2B">
      <w:pPr>
        <w:pStyle w:val="ListParagraph"/>
        <w:numPr>
          <w:ilvl w:val="0"/>
          <w:numId w:val="37"/>
        </w:numPr>
        <w:rPr>
          <w:rFonts w:cstheme="minorHAnsi"/>
          <w:sz w:val="24"/>
          <w:szCs w:val="24"/>
        </w:rPr>
      </w:pPr>
      <w:r w:rsidRPr="00CB209B">
        <w:rPr>
          <w:rFonts w:cstheme="minorHAnsi"/>
          <w:sz w:val="24"/>
          <w:szCs w:val="24"/>
        </w:rPr>
        <w:t xml:space="preserve">Uniform: Please </w:t>
      </w:r>
      <w:r w:rsidRPr="00CB209B">
        <w:rPr>
          <w:rFonts w:cstheme="minorHAnsi"/>
          <w:b/>
          <w:sz w:val="24"/>
          <w:szCs w:val="24"/>
          <w:u w:val="single"/>
        </w:rPr>
        <w:t>do not</w:t>
      </w:r>
      <w:r w:rsidRPr="00CB209B">
        <w:rPr>
          <w:rFonts w:cstheme="minorHAnsi"/>
          <w:sz w:val="24"/>
          <w:szCs w:val="24"/>
        </w:rPr>
        <w:t xml:space="preserve"> attend in your uniform, instead b</w:t>
      </w:r>
      <w:r w:rsidR="007F5D02" w:rsidRPr="00CB209B">
        <w:rPr>
          <w:rFonts w:cstheme="minorHAnsi"/>
          <w:sz w:val="24"/>
          <w:szCs w:val="24"/>
        </w:rPr>
        <w:t>ring one set of uniform with you</w:t>
      </w:r>
      <w:r w:rsidRPr="00CB209B">
        <w:rPr>
          <w:rFonts w:cstheme="minorHAnsi"/>
          <w:sz w:val="24"/>
          <w:szCs w:val="24"/>
        </w:rPr>
        <w:t>. All other items in the dress</w:t>
      </w:r>
      <w:r w:rsidR="00150D2B" w:rsidRPr="00CB209B">
        <w:rPr>
          <w:rFonts w:cstheme="minorHAnsi"/>
          <w:sz w:val="24"/>
          <w:szCs w:val="24"/>
        </w:rPr>
        <w:t xml:space="preserve"> code policy must be adhered to</w:t>
      </w:r>
    </w:p>
    <w:p w14:paraId="1F5C59FA" w14:textId="7518C0CF" w:rsidR="00150D2B" w:rsidRPr="00CB209B" w:rsidRDefault="0019598E" w:rsidP="00150D2B">
      <w:pPr>
        <w:pStyle w:val="ListParagraph"/>
        <w:numPr>
          <w:ilvl w:val="0"/>
          <w:numId w:val="37"/>
        </w:numPr>
        <w:rPr>
          <w:rFonts w:cstheme="minorHAnsi"/>
          <w:sz w:val="24"/>
          <w:szCs w:val="24"/>
        </w:rPr>
      </w:pPr>
      <w:r w:rsidRPr="00CB209B">
        <w:rPr>
          <w:rFonts w:cstheme="minorHAnsi"/>
          <w:sz w:val="24"/>
          <w:szCs w:val="24"/>
        </w:rPr>
        <w:t>A smallish bag which would fit into a small locker.</w:t>
      </w:r>
    </w:p>
    <w:p w14:paraId="7A8E7596" w14:textId="6A2B66F6" w:rsidR="00150D2B" w:rsidRPr="00CB209B" w:rsidRDefault="00150D2B" w:rsidP="00150D2B">
      <w:pPr>
        <w:pStyle w:val="ListParagraph"/>
        <w:numPr>
          <w:ilvl w:val="0"/>
          <w:numId w:val="37"/>
        </w:numPr>
        <w:rPr>
          <w:rFonts w:cstheme="minorHAnsi"/>
          <w:sz w:val="24"/>
          <w:szCs w:val="24"/>
        </w:rPr>
      </w:pPr>
      <w:r w:rsidRPr="00CB209B">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Pr="00CB209B" w:rsidRDefault="0019598E" w:rsidP="009A3569">
      <w:pPr>
        <w:spacing w:after="0" w:line="240" w:lineRule="auto"/>
        <w:rPr>
          <w:rFonts w:ascii="Arial" w:hAnsi="Arial" w:cs="Arial"/>
          <w:color w:val="00A499"/>
          <w:sz w:val="24"/>
          <w:szCs w:val="24"/>
        </w:rPr>
      </w:pPr>
    </w:p>
    <w:p w14:paraId="1A3BF42A" w14:textId="77777777" w:rsidR="00672063" w:rsidRPr="00CB209B" w:rsidRDefault="00672063" w:rsidP="00672063">
      <w:pPr>
        <w:spacing w:after="0" w:line="240" w:lineRule="auto"/>
        <w:jc w:val="both"/>
        <w:rPr>
          <w:rFonts w:cstheme="minorHAnsi"/>
          <w:sz w:val="24"/>
          <w:szCs w:val="24"/>
        </w:rPr>
      </w:pPr>
      <w:r w:rsidRPr="00CB209B">
        <w:rPr>
          <w:rFonts w:cstheme="minorHAnsi"/>
          <w:sz w:val="24"/>
          <w:szCs w:val="24"/>
        </w:rPr>
        <w:t>The Local Induction process will take place throughout the first two weeks of your placement.</w:t>
      </w:r>
    </w:p>
    <w:p w14:paraId="609F8353" w14:textId="77777777" w:rsidR="00672063" w:rsidRPr="00CB209B" w:rsidRDefault="00672063" w:rsidP="00672063">
      <w:pPr>
        <w:spacing w:after="0" w:line="240" w:lineRule="auto"/>
        <w:jc w:val="both"/>
        <w:rPr>
          <w:rFonts w:cstheme="minorHAnsi"/>
          <w:sz w:val="24"/>
          <w:szCs w:val="24"/>
        </w:rPr>
      </w:pPr>
    </w:p>
    <w:p w14:paraId="0912BD56" w14:textId="627DF2AC" w:rsidR="00672063" w:rsidRPr="00CB209B" w:rsidRDefault="00672063" w:rsidP="00672063">
      <w:pPr>
        <w:spacing w:after="0" w:line="240" w:lineRule="auto"/>
        <w:jc w:val="both"/>
        <w:rPr>
          <w:rFonts w:cstheme="minorHAnsi"/>
          <w:sz w:val="24"/>
          <w:szCs w:val="24"/>
        </w:rPr>
      </w:pPr>
      <w:r w:rsidRPr="00CB209B">
        <w:rPr>
          <w:rFonts w:cstheme="minorHAnsi"/>
          <w:sz w:val="24"/>
          <w:szCs w:val="24"/>
        </w:rPr>
        <w:t>This will comprise of:</w:t>
      </w:r>
    </w:p>
    <w:p w14:paraId="14D3A36D" w14:textId="77777777" w:rsidR="00672063" w:rsidRPr="00CB209B" w:rsidRDefault="00672063" w:rsidP="00672063">
      <w:pPr>
        <w:spacing w:after="0" w:line="240" w:lineRule="auto"/>
        <w:jc w:val="both"/>
        <w:rPr>
          <w:rFonts w:cstheme="minorHAnsi"/>
          <w:sz w:val="24"/>
          <w:szCs w:val="24"/>
        </w:rPr>
      </w:pPr>
    </w:p>
    <w:p w14:paraId="2EF64A0F" w14:textId="77777777" w:rsidR="00672063" w:rsidRPr="00CB209B" w:rsidRDefault="00672063" w:rsidP="00672063">
      <w:pPr>
        <w:pStyle w:val="ListParagraph"/>
        <w:numPr>
          <w:ilvl w:val="0"/>
          <w:numId w:val="14"/>
        </w:numPr>
        <w:spacing w:after="0" w:line="240" w:lineRule="auto"/>
        <w:jc w:val="both"/>
        <w:rPr>
          <w:rFonts w:cstheme="minorHAnsi"/>
          <w:sz w:val="24"/>
          <w:szCs w:val="24"/>
        </w:rPr>
      </w:pPr>
      <w:r w:rsidRPr="00CB209B">
        <w:rPr>
          <w:rFonts w:cstheme="minorHAnsi"/>
          <w:sz w:val="24"/>
          <w:szCs w:val="24"/>
        </w:rPr>
        <w:t>Trust and department orientation, including housekeeping information</w:t>
      </w:r>
    </w:p>
    <w:p w14:paraId="3983F5AB" w14:textId="77777777" w:rsidR="00672063" w:rsidRPr="00CB209B" w:rsidRDefault="00672063" w:rsidP="00672063">
      <w:pPr>
        <w:pStyle w:val="ListParagraph"/>
        <w:numPr>
          <w:ilvl w:val="0"/>
          <w:numId w:val="14"/>
        </w:numPr>
        <w:spacing w:after="0" w:line="240" w:lineRule="auto"/>
        <w:jc w:val="both"/>
        <w:rPr>
          <w:rFonts w:cstheme="minorHAnsi"/>
          <w:sz w:val="24"/>
          <w:szCs w:val="24"/>
        </w:rPr>
      </w:pPr>
      <w:r w:rsidRPr="00CB209B">
        <w:rPr>
          <w:rFonts w:cstheme="minorHAnsi"/>
          <w:sz w:val="24"/>
          <w:szCs w:val="24"/>
        </w:rPr>
        <w:t>Location of emergency equipment</w:t>
      </w:r>
    </w:p>
    <w:p w14:paraId="16748142" w14:textId="77777777" w:rsidR="00672063" w:rsidRPr="00CB209B" w:rsidRDefault="00672063" w:rsidP="00672063">
      <w:pPr>
        <w:pStyle w:val="ListParagraph"/>
        <w:numPr>
          <w:ilvl w:val="0"/>
          <w:numId w:val="14"/>
        </w:numPr>
        <w:spacing w:after="0" w:line="240" w:lineRule="auto"/>
        <w:jc w:val="both"/>
        <w:rPr>
          <w:rFonts w:cstheme="minorHAnsi"/>
          <w:sz w:val="24"/>
          <w:szCs w:val="24"/>
        </w:rPr>
      </w:pPr>
      <w:r w:rsidRPr="00CB209B">
        <w:rPr>
          <w:rFonts w:cstheme="minorHAnsi"/>
          <w:sz w:val="24"/>
          <w:szCs w:val="24"/>
        </w:rPr>
        <w:t>IT access</w:t>
      </w:r>
    </w:p>
    <w:p w14:paraId="30B574D7" w14:textId="242D927A" w:rsidR="00672063" w:rsidRPr="00CB209B" w:rsidRDefault="00672063" w:rsidP="00197850">
      <w:pPr>
        <w:pStyle w:val="ListParagraph"/>
        <w:numPr>
          <w:ilvl w:val="0"/>
          <w:numId w:val="14"/>
        </w:numPr>
        <w:spacing w:after="0" w:line="240" w:lineRule="auto"/>
        <w:jc w:val="both"/>
        <w:rPr>
          <w:rFonts w:cstheme="minorHAnsi"/>
          <w:sz w:val="24"/>
          <w:szCs w:val="24"/>
        </w:rPr>
      </w:pPr>
      <w:r w:rsidRPr="00CB209B">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CB209B" w:rsidRDefault="00672063" w:rsidP="00672063">
      <w:pPr>
        <w:pStyle w:val="ListParagraph"/>
        <w:numPr>
          <w:ilvl w:val="0"/>
          <w:numId w:val="14"/>
        </w:numPr>
        <w:spacing w:after="0" w:line="240" w:lineRule="auto"/>
        <w:jc w:val="both"/>
        <w:rPr>
          <w:rFonts w:cstheme="minorHAnsi"/>
          <w:sz w:val="24"/>
          <w:szCs w:val="24"/>
        </w:rPr>
      </w:pPr>
      <w:r w:rsidRPr="00CB209B">
        <w:rPr>
          <w:rFonts w:cstheme="minorHAnsi"/>
          <w:sz w:val="24"/>
          <w:szCs w:val="24"/>
        </w:rPr>
        <w:t>Adult Basic Life Support training</w:t>
      </w:r>
      <w:r w:rsidR="00197850" w:rsidRPr="00CB209B">
        <w:rPr>
          <w:rFonts w:cstheme="minorHAnsi"/>
          <w:sz w:val="24"/>
          <w:szCs w:val="24"/>
        </w:rPr>
        <w:t xml:space="preserve"> if applicable</w:t>
      </w:r>
      <w:r w:rsidRPr="00CB209B">
        <w:rPr>
          <w:rFonts w:cstheme="minorHAnsi"/>
          <w:sz w:val="24"/>
          <w:szCs w:val="24"/>
        </w:rPr>
        <w:t>.</w:t>
      </w:r>
    </w:p>
    <w:p w14:paraId="696C5687" w14:textId="209E3E04" w:rsidR="00672063" w:rsidRPr="00CB209B" w:rsidRDefault="00672063" w:rsidP="00672063">
      <w:pPr>
        <w:pStyle w:val="ListParagraph"/>
        <w:numPr>
          <w:ilvl w:val="0"/>
          <w:numId w:val="14"/>
        </w:numPr>
        <w:spacing w:after="0" w:line="240" w:lineRule="auto"/>
        <w:jc w:val="both"/>
        <w:rPr>
          <w:rFonts w:cstheme="minorHAnsi"/>
          <w:sz w:val="24"/>
          <w:szCs w:val="24"/>
        </w:rPr>
      </w:pPr>
      <w:r w:rsidRPr="00CB209B">
        <w:rPr>
          <w:rFonts w:cstheme="minorHAnsi"/>
          <w:sz w:val="24"/>
          <w:szCs w:val="24"/>
        </w:rPr>
        <w:t>Trust Moving &amp; Handling Training</w:t>
      </w:r>
      <w:r w:rsidR="00197850" w:rsidRPr="00CB209B">
        <w:rPr>
          <w:rFonts w:cstheme="minorHAnsi"/>
          <w:sz w:val="24"/>
          <w:szCs w:val="24"/>
        </w:rPr>
        <w:t xml:space="preserve"> if applicable</w:t>
      </w:r>
      <w:r w:rsidRPr="00CB209B">
        <w:rPr>
          <w:rFonts w:cstheme="minorHAnsi"/>
          <w:sz w:val="24"/>
          <w:szCs w:val="24"/>
        </w:rPr>
        <w:t>.</w:t>
      </w:r>
    </w:p>
    <w:p w14:paraId="49F8405A" w14:textId="5D1D37F3" w:rsidR="00672063" w:rsidRPr="00CB209B" w:rsidRDefault="00672063" w:rsidP="00672063">
      <w:pPr>
        <w:pStyle w:val="ListParagraph"/>
        <w:numPr>
          <w:ilvl w:val="0"/>
          <w:numId w:val="14"/>
        </w:numPr>
        <w:spacing w:after="0" w:line="240" w:lineRule="auto"/>
        <w:jc w:val="both"/>
        <w:rPr>
          <w:rFonts w:cstheme="minorHAnsi"/>
          <w:sz w:val="24"/>
          <w:szCs w:val="24"/>
        </w:rPr>
      </w:pPr>
      <w:r w:rsidRPr="00CB209B">
        <w:rPr>
          <w:rFonts w:cstheme="minorHAnsi"/>
          <w:sz w:val="24"/>
          <w:szCs w:val="24"/>
        </w:rPr>
        <w:t>COVI</w:t>
      </w:r>
      <w:r w:rsidR="00150D2B" w:rsidRPr="00CB209B">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lastRenderedPageBreak/>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694E0F"/>
    <w:multiLevelType w:val="hybridMultilevel"/>
    <w:tmpl w:val="87CC2380"/>
    <w:lvl w:ilvl="0" w:tplc="BC4C24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4D21A7"/>
    <w:multiLevelType w:val="hybridMultilevel"/>
    <w:tmpl w:val="5B2CF8A0"/>
    <w:lvl w:ilvl="0" w:tplc="A6988D06">
      <w:start w:val="1"/>
      <w:numFmt w:val="bullet"/>
      <w:lvlText w:val=""/>
      <w:lvlJc w:val="left"/>
      <w:pPr>
        <w:ind w:left="720" w:hanging="360"/>
      </w:pPr>
      <w:rPr>
        <w:rFonts w:ascii="Symbol" w:hAnsi="Symbol" w:hint="default"/>
      </w:rPr>
    </w:lvl>
    <w:lvl w:ilvl="1" w:tplc="9F2610FA">
      <w:start w:val="1"/>
      <w:numFmt w:val="bullet"/>
      <w:lvlText w:val="o"/>
      <w:lvlJc w:val="left"/>
      <w:pPr>
        <w:ind w:left="1440" w:hanging="360"/>
      </w:pPr>
      <w:rPr>
        <w:rFonts w:ascii="Courier New" w:hAnsi="Courier New" w:hint="default"/>
      </w:rPr>
    </w:lvl>
    <w:lvl w:ilvl="2" w:tplc="AF3E682A">
      <w:start w:val="1"/>
      <w:numFmt w:val="bullet"/>
      <w:lvlText w:val=""/>
      <w:lvlJc w:val="left"/>
      <w:pPr>
        <w:ind w:left="2160" w:hanging="360"/>
      </w:pPr>
      <w:rPr>
        <w:rFonts w:ascii="Wingdings" w:hAnsi="Wingdings" w:hint="default"/>
      </w:rPr>
    </w:lvl>
    <w:lvl w:ilvl="3" w:tplc="924048B8">
      <w:start w:val="1"/>
      <w:numFmt w:val="bullet"/>
      <w:lvlText w:val=""/>
      <w:lvlJc w:val="left"/>
      <w:pPr>
        <w:ind w:left="2880" w:hanging="360"/>
      </w:pPr>
      <w:rPr>
        <w:rFonts w:ascii="Symbol" w:hAnsi="Symbol" w:hint="default"/>
      </w:rPr>
    </w:lvl>
    <w:lvl w:ilvl="4" w:tplc="22E8935A">
      <w:start w:val="1"/>
      <w:numFmt w:val="bullet"/>
      <w:lvlText w:val="o"/>
      <w:lvlJc w:val="left"/>
      <w:pPr>
        <w:ind w:left="3600" w:hanging="360"/>
      </w:pPr>
      <w:rPr>
        <w:rFonts w:ascii="Courier New" w:hAnsi="Courier New" w:hint="default"/>
      </w:rPr>
    </w:lvl>
    <w:lvl w:ilvl="5" w:tplc="7FECF3AE">
      <w:start w:val="1"/>
      <w:numFmt w:val="bullet"/>
      <w:lvlText w:val=""/>
      <w:lvlJc w:val="left"/>
      <w:pPr>
        <w:ind w:left="4320" w:hanging="360"/>
      </w:pPr>
      <w:rPr>
        <w:rFonts w:ascii="Wingdings" w:hAnsi="Wingdings" w:hint="default"/>
      </w:rPr>
    </w:lvl>
    <w:lvl w:ilvl="6" w:tplc="0F882CFC">
      <w:start w:val="1"/>
      <w:numFmt w:val="bullet"/>
      <w:lvlText w:val=""/>
      <w:lvlJc w:val="left"/>
      <w:pPr>
        <w:ind w:left="5040" w:hanging="360"/>
      </w:pPr>
      <w:rPr>
        <w:rFonts w:ascii="Symbol" w:hAnsi="Symbol" w:hint="default"/>
      </w:rPr>
    </w:lvl>
    <w:lvl w:ilvl="7" w:tplc="4A62E592">
      <w:start w:val="1"/>
      <w:numFmt w:val="bullet"/>
      <w:lvlText w:val="o"/>
      <w:lvlJc w:val="left"/>
      <w:pPr>
        <w:ind w:left="5760" w:hanging="360"/>
      </w:pPr>
      <w:rPr>
        <w:rFonts w:ascii="Courier New" w:hAnsi="Courier New" w:hint="default"/>
      </w:rPr>
    </w:lvl>
    <w:lvl w:ilvl="8" w:tplc="8EC6B4EC">
      <w:start w:val="1"/>
      <w:numFmt w:val="bullet"/>
      <w:lvlText w:val=""/>
      <w:lvlJc w:val="left"/>
      <w:pPr>
        <w:ind w:left="6480" w:hanging="360"/>
      </w:pPr>
      <w:rPr>
        <w:rFonts w:ascii="Wingdings" w:hAnsi="Wingdings" w:hint="default"/>
      </w:rPr>
    </w:lvl>
  </w:abstractNum>
  <w:abstractNum w:abstractNumId="28"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653684">
    <w:abstractNumId w:val="27"/>
  </w:num>
  <w:num w:numId="2" w16cid:durableId="665207284">
    <w:abstractNumId w:val="25"/>
  </w:num>
  <w:num w:numId="3" w16cid:durableId="1380015843">
    <w:abstractNumId w:val="5"/>
  </w:num>
  <w:num w:numId="4" w16cid:durableId="819422952">
    <w:abstractNumId w:val="3"/>
  </w:num>
  <w:num w:numId="5" w16cid:durableId="2068675238">
    <w:abstractNumId w:val="31"/>
  </w:num>
  <w:num w:numId="6" w16cid:durableId="10569254">
    <w:abstractNumId w:val="24"/>
  </w:num>
  <w:num w:numId="7" w16cid:durableId="1675183636">
    <w:abstractNumId w:val="23"/>
  </w:num>
  <w:num w:numId="8" w16cid:durableId="483669988">
    <w:abstractNumId w:val="17"/>
  </w:num>
  <w:num w:numId="9" w16cid:durableId="224875699">
    <w:abstractNumId w:val="35"/>
  </w:num>
  <w:num w:numId="10" w16cid:durableId="783236682">
    <w:abstractNumId w:val="33"/>
  </w:num>
  <w:num w:numId="11" w16cid:durableId="982925804">
    <w:abstractNumId w:val="12"/>
  </w:num>
  <w:num w:numId="12" w16cid:durableId="916859629">
    <w:abstractNumId w:val="1"/>
  </w:num>
  <w:num w:numId="13" w16cid:durableId="787964750">
    <w:abstractNumId w:val="22"/>
  </w:num>
  <w:num w:numId="14" w16cid:durableId="1415905368">
    <w:abstractNumId w:val="4"/>
  </w:num>
  <w:num w:numId="15" w16cid:durableId="596447430">
    <w:abstractNumId w:val="16"/>
  </w:num>
  <w:num w:numId="16" w16cid:durableId="1050764629">
    <w:abstractNumId w:val="9"/>
  </w:num>
  <w:num w:numId="17" w16cid:durableId="1797718443">
    <w:abstractNumId w:val="37"/>
  </w:num>
  <w:num w:numId="18" w16cid:durableId="826283006">
    <w:abstractNumId w:val="34"/>
  </w:num>
  <w:num w:numId="19" w16cid:durableId="1083063200">
    <w:abstractNumId w:val="28"/>
  </w:num>
  <w:num w:numId="20" w16cid:durableId="1239560958">
    <w:abstractNumId w:val="36"/>
  </w:num>
  <w:num w:numId="21" w16cid:durableId="1289552339">
    <w:abstractNumId w:val="32"/>
  </w:num>
  <w:num w:numId="22" w16cid:durableId="442653257">
    <w:abstractNumId w:val="19"/>
  </w:num>
  <w:num w:numId="23" w16cid:durableId="505558163">
    <w:abstractNumId w:val="30"/>
  </w:num>
  <w:num w:numId="24" w16cid:durableId="2117405035">
    <w:abstractNumId w:val="13"/>
  </w:num>
  <w:num w:numId="25" w16cid:durableId="2086103690">
    <w:abstractNumId w:val="18"/>
  </w:num>
  <w:num w:numId="26" w16cid:durableId="1270091684">
    <w:abstractNumId w:val="6"/>
  </w:num>
  <w:num w:numId="27" w16cid:durableId="581598336">
    <w:abstractNumId w:val="38"/>
  </w:num>
  <w:num w:numId="28" w16cid:durableId="109445477">
    <w:abstractNumId w:val="29"/>
  </w:num>
  <w:num w:numId="29" w16cid:durableId="605816555">
    <w:abstractNumId w:val="2"/>
  </w:num>
  <w:num w:numId="30" w16cid:durableId="741484240">
    <w:abstractNumId w:val="10"/>
  </w:num>
  <w:num w:numId="31" w16cid:durableId="1167598257">
    <w:abstractNumId w:val="21"/>
  </w:num>
  <w:num w:numId="32" w16cid:durableId="983390170">
    <w:abstractNumId w:val="11"/>
  </w:num>
  <w:num w:numId="33" w16cid:durableId="1089425077">
    <w:abstractNumId w:val="7"/>
  </w:num>
  <w:num w:numId="34" w16cid:durableId="549149929">
    <w:abstractNumId w:val="20"/>
  </w:num>
  <w:num w:numId="35" w16cid:durableId="825051834">
    <w:abstractNumId w:val="14"/>
  </w:num>
  <w:num w:numId="36" w16cid:durableId="672492754">
    <w:abstractNumId w:val="26"/>
  </w:num>
  <w:num w:numId="37" w16cid:durableId="1366177504">
    <w:abstractNumId w:val="15"/>
  </w:num>
  <w:num w:numId="38" w16cid:durableId="835651689">
    <w:abstractNumId w:val="0"/>
  </w:num>
  <w:num w:numId="39" w16cid:durableId="1835487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E3C62"/>
    <w:rsid w:val="00150D2B"/>
    <w:rsid w:val="00151345"/>
    <w:rsid w:val="0016095B"/>
    <w:rsid w:val="00176A78"/>
    <w:rsid w:val="0019598E"/>
    <w:rsid w:val="00197850"/>
    <w:rsid w:val="00261270"/>
    <w:rsid w:val="002630B1"/>
    <w:rsid w:val="002E7389"/>
    <w:rsid w:val="00300C86"/>
    <w:rsid w:val="0036790A"/>
    <w:rsid w:val="003F58B0"/>
    <w:rsid w:val="00422E99"/>
    <w:rsid w:val="004A7AC1"/>
    <w:rsid w:val="004C62DD"/>
    <w:rsid w:val="0052431F"/>
    <w:rsid w:val="00527803"/>
    <w:rsid w:val="005521F6"/>
    <w:rsid w:val="0056759F"/>
    <w:rsid w:val="005A3C4B"/>
    <w:rsid w:val="005D6DE1"/>
    <w:rsid w:val="005E21AF"/>
    <w:rsid w:val="00604A73"/>
    <w:rsid w:val="00672063"/>
    <w:rsid w:val="006A4300"/>
    <w:rsid w:val="006C4BAE"/>
    <w:rsid w:val="006D5A89"/>
    <w:rsid w:val="007A1D4C"/>
    <w:rsid w:val="007D6F25"/>
    <w:rsid w:val="007F5D02"/>
    <w:rsid w:val="00822A25"/>
    <w:rsid w:val="0093566C"/>
    <w:rsid w:val="00953009"/>
    <w:rsid w:val="00955587"/>
    <w:rsid w:val="009A1C76"/>
    <w:rsid w:val="009A3569"/>
    <w:rsid w:val="00AA2697"/>
    <w:rsid w:val="00AD2CB7"/>
    <w:rsid w:val="00B043DC"/>
    <w:rsid w:val="00B144BE"/>
    <w:rsid w:val="00BA1364"/>
    <w:rsid w:val="00BF0E8C"/>
    <w:rsid w:val="00C26201"/>
    <w:rsid w:val="00C62BEA"/>
    <w:rsid w:val="00C7458F"/>
    <w:rsid w:val="00C9164B"/>
    <w:rsid w:val="00CB209B"/>
    <w:rsid w:val="00D50EE4"/>
    <w:rsid w:val="00DA08B5"/>
    <w:rsid w:val="00DB48F6"/>
    <w:rsid w:val="00DE25D7"/>
    <w:rsid w:val="00EC0AFB"/>
    <w:rsid w:val="00ED2FE7"/>
    <w:rsid w:val="00F512AE"/>
    <w:rsid w:val="00FB3E98"/>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C3636DE9-A372-44FD-B51E-0CD62CFD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Bryan Charlotte (LTHTR)</cp:lastModifiedBy>
  <cp:revision>3</cp:revision>
  <dcterms:created xsi:type="dcterms:W3CDTF">2022-08-23T14:26:00Z</dcterms:created>
  <dcterms:modified xsi:type="dcterms:W3CDTF">2022-08-24T09:25:00Z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